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799" w:rsidRDefault="00731619" w:rsidP="006F0A8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 о дате, месте и времени проведения второго этапа конкурса на</w:t>
      </w:r>
      <w:r w:rsidR="007D4799" w:rsidRPr="007D4799">
        <w:rPr>
          <w:rFonts w:ascii="Times New Roman" w:hAnsi="Times New Roman" w:cs="Times New Roman"/>
          <w:sz w:val="24"/>
          <w:szCs w:val="24"/>
        </w:rPr>
        <w:t xml:space="preserve"> </w:t>
      </w:r>
      <w:r w:rsidR="00983E98">
        <w:rPr>
          <w:rFonts w:ascii="Times New Roman" w:hAnsi="Times New Roman" w:cs="Times New Roman"/>
          <w:sz w:val="24"/>
          <w:szCs w:val="24"/>
        </w:rPr>
        <w:t xml:space="preserve">включение в кадровый резерв </w:t>
      </w:r>
      <w:r w:rsidR="007D4799" w:rsidRPr="007D4799">
        <w:rPr>
          <w:rFonts w:ascii="Times New Roman" w:hAnsi="Times New Roman" w:cs="Times New Roman"/>
          <w:sz w:val="24"/>
          <w:szCs w:val="24"/>
        </w:rPr>
        <w:t xml:space="preserve">Департамента по управлению государственной собственностью Томской области </w:t>
      </w:r>
      <w:r w:rsidR="00AF3F63" w:rsidRPr="006B5B40">
        <w:rPr>
          <w:rFonts w:ascii="Times New Roman" w:hAnsi="Times New Roman" w:cs="Times New Roman"/>
          <w:b/>
          <w:sz w:val="24"/>
          <w:szCs w:val="24"/>
        </w:rPr>
        <w:t>старшей</w:t>
      </w:r>
      <w:r w:rsidR="007D4799" w:rsidRPr="006B5B40">
        <w:rPr>
          <w:rFonts w:ascii="Times New Roman" w:hAnsi="Times New Roman" w:cs="Times New Roman"/>
          <w:b/>
          <w:sz w:val="24"/>
          <w:szCs w:val="24"/>
        </w:rPr>
        <w:t xml:space="preserve"> группы</w:t>
      </w:r>
      <w:r w:rsidR="007D4799" w:rsidRPr="007D4799">
        <w:rPr>
          <w:rFonts w:ascii="Times New Roman" w:hAnsi="Times New Roman" w:cs="Times New Roman"/>
          <w:sz w:val="24"/>
          <w:szCs w:val="24"/>
        </w:rPr>
        <w:t xml:space="preserve"> должностей государственной гражданской службы</w:t>
      </w:r>
    </w:p>
    <w:p w:rsidR="001B59FF" w:rsidRDefault="00731619" w:rsidP="002C29D3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Решением конкурсной комиссии </w:t>
      </w:r>
      <w:r w:rsidR="00430F0B" w:rsidRPr="00430F0B">
        <w:rPr>
          <w:rFonts w:ascii="Times New Roman" w:hAnsi="Times New Roman" w:cs="Times New Roman"/>
          <w:sz w:val="24"/>
          <w:szCs w:val="24"/>
        </w:rPr>
        <w:t>Департамента по управлению государственной</w:t>
      </w:r>
      <w:r w:rsidR="00EA5F25">
        <w:rPr>
          <w:rFonts w:ascii="Times New Roman" w:hAnsi="Times New Roman" w:cs="Times New Roman"/>
          <w:sz w:val="24"/>
          <w:szCs w:val="24"/>
        </w:rPr>
        <w:t xml:space="preserve"> собственностью Томской области</w:t>
      </w:r>
      <w:r w:rsidR="004D25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утверждены следующие конкурсные процедуры для кандидатов на</w:t>
      </w:r>
      <w:r w:rsidR="007D4799" w:rsidRPr="007D4799">
        <w:rPr>
          <w:rFonts w:ascii="Times New Roman" w:hAnsi="Times New Roman" w:cs="Times New Roman"/>
          <w:sz w:val="24"/>
          <w:szCs w:val="24"/>
        </w:rPr>
        <w:t xml:space="preserve"> </w:t>
      </w:r>
      <w:r w:rsidR="00983E98" w:rsidRPr="00983E98">
        <w:rPr>
          <w:rFonts w:ascii="Times New Roman" w:hAnsi="Times New Roman" w:cs="Times New Roman"/>
          <w:sz w:val="24"/>
          <w:szCs w:val="24"/>
        </w:rPr>
        <w:t xml:space="preserve">включение в кадровый резерв </w:t>
      </w:r>
      <w:r w:rsidR="007D4799" w:rsidRPr="007D4799">
        <w:rPr>
          <w:rFonts w:ascii="Times New Roman" w:hAnsi="Times New Roman" w:cs="Times New Roman"/>
          <w:sz w:val="24"/>
          <w:szCs w:val="24"/>
        </w:rPr>
        <w:t xml:space="preserve">Департамента по управлению государственной собственностью Томской области </w:t>
      </w:r>
      <w:r w:rsidR="00AF3F63">
        <w:rPr>
          <w:rFonts w:ascii="Times New Roman" w:hAnsi="Times New Roman" w:cs="Times New Roman"/>
          <w:sz w:val="24"/>
          <w:szCs w:val="24"/>
        </w:rPr>
        <w:t xml:space="preserve">старшей </w:t>
      </w:r>
      <w:r w:rsidR="001B59FF">
        <w:rPr>
          <w:rFonts w:ascii="Times New Roman" w:hAnsi="Times New Roman" w:cs="Times New Roman"/>
          <w:sz w:val="24"/>
          <w:szCs w:val="24"/>
        </w:rPr>
        <w:t xml:space="preserve">группы должностей </w:t>
      </w:r>
      <w:r w:rsidR="001B59FF" w:rsidRPr="001B59FF">
        <w:rPr>
          <w:rFonts w:ascii="Times New Roman" w:hAnsi="Times New Roman" w:cs="Times New Roman"/>
          <w:sz w:val="24"/>
          <w:szCs w:val="24"/>
        </w:rPr>
        <w:t>государственной гражданской службы</w:t>
      </w:r>
    </w:p>
    <w:p w:rsidR="0087646B" w:rsidRDefault="001B59FF" w:rsidP="002C29D3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B59FF">
        <w:rPr>
          <w:rFonts w:ascii="Times New Roman" w:hAnsi="Times New Roman" w:cs="Times New Roman"/>
          <w:sz w:val="24"/>
          <w:szCs w:val="24"/>
        </w:rPr>
        <w:t xml:space="preserve">1. </w:t>
      </w:r>
      <w:r w:rsidR="002C29D3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>Тестирование</w:t>
      </w:r>
      <w:r w:rsidR="0087646B" w:rsidRPr="0087646B">
        <w:rPr>
          <w:rFonts w:ascii="Times New Roman" w:hAnsi="Times New Roman" w:cs="Times New Roman"/>
          <w:sz w:val="24"/>
          <w:szCs w:val="24"/>
        </w:rPr>
        <w:t xml:space="preserve"> будет проходить </w:t>
      </w:r>
      <w:r w:rsidR="00B30230" w:rsidRPr="00B30230">
        <w:rPr>
          <w:rFonts w:ascii="Times New Roman" w:hAnsi="Times New Roman" w:cs="Times New Roman"/>
          <w:b/>
          <w:sz w:val="24"/>
          <w:szCs w:val="24"/>
          <w:u w:val="single"/>
        </w:rPr>
        <w:t>11</w:t>
      </w:r>
      <w:r w:rsidR="0087646B" w:rsidRPr="00B30230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652CCA" w:rsidRPr="00B30230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B30230" w:rsidRPr="00B30230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>.202</w:t>
      </w:r>
      <w:r w:rsidR="0030496B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 xml:space="preserve"> года с 1</w:t>
      </w:r>
      <w:r w:rsidR="00B30230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>.00 до 1</w:t>
      </w:r>
      <w:r w:rsidR="00B30230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>.00</w:t>
      </w:r>
      <w:r w:rsidR="0087646B" w:rsidRPr="0087646B">
        <w:rPr>
          <w:rFonts w:ascii="Times New Roman" w:hAnsi="Times New Roman" w:cs="Times New Roman"/>
          <w:sz w:val="24"/>
          <w:szCs w:val="24"/>
        </w:rPr>
        <w:t xml:space="preserve"> в </w:t>
      </w:r>
      <w:r w:rsidRPr="001B59FF">
        <w:rPr>
          <w:rFonts w:ascii="Times New Roman" w:hAnsi="Times New Roman" w:cs="Times New Roman"/>
          <w:sz w:val="24"/>
          <w:szCs w:val="24"/>
        </w:rPr>
        <w:t>очном формате (оцениваются знания:</w:t>
      </w:r>
      <w:proofErr w:type="gramEnd"/>
      <w:r w:rsidRPr="001B59F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B59FF">
        <w:rPr>
          <w:rFonts w:ascii="Times New Roman" w:hAnsi="Times New Roman" w:cs="Times New Roman"/>
          <w:sz w:val="24"/>
          <w:szCs w:val="24"/>
        </w:rPr>
        <w:t xml:space="preserve">Конституции РФ, русского языка, законодательства </w:t>
      </w:r>
      <w:r w:rsidR="006B5B40">
        <w:rPr>
          <w:rFonts w:ascii="Times New Roman" w:hAnsi="Times New Roman" w:cs="Times New Roman"/>
          <w:sz w:val="24"/>
          <w:szCs w:val="24"/>
        </w:rPr>
        <w:br/>
      </w:r>
      <w:r w:rsidRPr="001B59FF">
        <w:rPr>
          <w:rFonts w:ascii="Times New Roman" w:hAnsi="Times New Roman" w:cs="Times New Roman"/>
          <w:sz w:val="24"/>
          <w:szCs w:val="24"/>
        </w:rPr>
        <w:t>о государственной гражданской службе, противодействия коррупции, в сфере IT технологий, профессиональной служебной деятельности) в ОГБУ «Томский региональный ресурсный центр» по адресу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1B59FF">
        <w:rPr>
          <w:rFonts w:ascii="Times New Roman" w:hAnsi="Times New Roman" w:cs="Times New Roman"/>
          <w:sz w:val="24"/>
          <w:szCs w:val="24"/>
        </w:rPr>
        <w:t xml:space="preserve"> г. Томск, Московский тракт, 12, 2 этаж.</w:t>
      </w:r>
      <w:proofErr w:type="gramEnd"/>
    </w:p>
    <w:p w:rsidR="00652CCA" w:rsidRDefault="002C29D3" w:rsidP="00652CC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652CCA" w:rsidRPr="00652CCA">
        <w:rPr>
          <w:rFonts w:ascii="Times New Roman" w:hAnsi="Times New Roman" w:cs="Times New Roman"/>
          <w:b/>
          <w:sz w:val="24"/>
          <w:szCs w:val="24"/>
          <w:u w:val="single"/>
        </w:rPr>
        <w:t>Подготовка письменной работы</w:t>
      </w:r>
      <w:r w:rsidR="00652CCA" w:rsidRPr="00652CCA">
        <w:rPr>
          <w:rFonts w:ascii="Times New Roman" w:hAnsi="Times New Roman" w:cs="Times New Roman"/>
          <w:sz w:val="24"/>
          <w:szCs w:val="24"/>
        </w:rPr>
        <w:t xml:space="preserve"> на одну из тем (по выбору):</w:t>
      </w:r>
    </w:p>
    <w:p w:rsidR="007D4799" w:rsidRDefault="007D4799" w:rsidP="001B59F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4799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03106E">
        <w:rPr>
          <w:rFonts w:ascii="Times New Roman" w:hAnsi="Times New Roman" w:cs="Times New Roman"/>
          <w:sz w:val="24"/>
          <w:szCs w:val="24"/>
        </w:rPr>
        <w:t>Предоставление земельных участков областным учреждениям.</w:t>
      </w:r>
    </w:p>
    <w:p w:rsidR="001B59FF" w:rsidRDefault="0003106E" w:rsidP="001B59F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Предоставление земельных участков льготным категориям граждан в Томской области.</w:t>
      </w:r>
    </w:p>
    <w:p w:rsidR="001B59FF" w:rsidRDefault="0003106E" w:rsidP="001B59F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977EEE">
        <w:rPr>
          <w:rFonts w:ascii="Times New Roman" w:hAnsi="Times New Roman" w:cs="Times New Roman"/>
          <w:sz w:val="24"/>
          <w:szCs w:val="24"/>
        </w:rPr>
        <w:t>Объекты культурного наследия города Томска.</w:t>
      </w:r>
    </w:p>
    <w:p w:rsidR="0003106E" w:rsidRPr="0003106E" w:rsidRDefault="0003106E" w:rsidP="0003106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03106E">
        <w:rPr>
          <w:rFonts w:ascii="Times New Roman" w:hAnsi="Times New Roman" w:cs="Times New Roman"/>
          <w:sz w:val="24"/>
          <w:szCs w:val="24"/>
        </w:rPr>
        <w:t>Особенности распоряжения государственным имуществом Томской области, закрепленным за государственным учреждением на праве оперативного управления.</w:t>
      </w:r>
    </w:p>
    <w:p w:rsidR="001B59FF" w:rsidRDefault="0003106E" w:rsidP="0003106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Р</w:t>
      </w:r>
      <w:r w:rsidRPr="0003106E">
        <w:rPr>
          <w:rFonts w:ascii="Times New Roman" w:hAnsi="Times New Roman" w:cs="Times New Roman"/>
          <w:sz w:val="24"/>
          <w:szCs w:val="24"/>
        </w:rPr>
        <w:t>оль Департамента по управлению государственной собственностью Томской области в определении кадастровой стоимости объектов недвижимого имущества, расположенных на территории Томской области.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01DAB">
        <w:rPr>
          <w:rFonts w:ascii="Times New Roman" w:hAnsi="Times New Roman" w:cs="Times New Roman"/>
          <w:sz w:val="24"/>
          <w:szCs w:val="24"/>
          <w:u w:val="single"/>
        </w:rPr>
        <w:t>Требования: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>- объем реферата - до 10 страниц (за исключением титульного листа и списка использованной литературы);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 xml:space="preserve">- </w:t>
      </w:r>
      <w:r w:rsidR="007F493E" w:rsidRPr="007F493E">
        <w:rPr>
          <w:rFonts w:ascii="Times New Roman" w:hAnsi="Times New Roman" w:cs="Times New Roman"/>
          <w:sz w:val="24"/>
          <w:szCs w:val="24"/>
        </w:rPr>
        <w:t xml:space="preserve">размер шрифта 14 </w:t>
      </w:r>
      <w:proofErr w:type="spellStart"/>
      <w:r w:rsidR="007F493E" w:rsidRPr="007F493E">
        <w:rPr>
          <w:rFonts w:ascii="Times New Roman" w:hAnsi="Times New Roman" w:cs="Times New Roman"/>
          <w:sz w:val="24"/>
          <w:szCs w:val="24"/>
        </w:rPr>
        <w:t>пт</w:t>
      </w:r>
      <w:proofErr w:type="spellEnd"/>
      <w:r w:rsidRPr="00301DAB">
        <w:rPr>
          <w:rFonts w:ascii="Times New Roman" w:hAnsi="Times New Roman" w:cs="Times New Roman"/>
          <w:sz w:val="24"/>
          <w:szCs w:val="24"/>
        </w:rPr>
        <w:t xml:space="preserve">, через одинарный </w:t>
      </w:r>
      <w:r w:rsidR="007F493E">
        <w:rPr>
          <w:rFonts w:ascii="Times New Roman" w:hAnsi="Times New Roman" w:cs="Times New Roman"/>
          <w:sz w:val="24"/>
          <w:szCs w:val="24"/>
        </w:rPr>
        <w:t xml:space="preserve">межстрочный </w:t>
      </w:r>
      <w:r w:rsidRPr="00301DAB">
        <w:rPr>
          <w:rFonts w:ascii="Times New Roman" w:hAnsi="Times New Roman" w:cs="Times New Roman"/>
          <w:sz w:val="24"/>
          <w:szCs w:val="24"/>
        </w:rPr>
        <w:t>интервал (допустимые форматы файла: .</w:t>
      </w:r>
      <w:proofErr w:type="spellStart"/>
      <w:r w:rsidRPr="00301DAB">
        <w:rPr>
          <w:rFonts w:ascii="Times New Roman" w:hAnsi="Times New Roman" w:cs="Times New Roman"/>
          <w:sz w:val="24"/>
          <w:szCs w:val="24"/>
        </w:rPr>
        <w:t>doc</w:t>
      </w:r>
      <w:proofErr w:type="spellEnd"/>
      <w:r w:rsidRPr="00301DAB">
        <w:rPr>
          <w:rFonts w:ascii="Times New Roman" w:hAnsi="Times New Roman" w:cs="Times New Roman"/>
          <w:sz w:val="24"/>
          <w:szCs w:val="24"/>
        </w:rPr>
        <w:t>, .</w:t>
      </w:r>
      <w:proofErr w:type="spellStart"/>
      <w:r w:rsidRPr="00301DAB">
        <w:rPr>
          <w:rFonts w:ascii="Times New Roman" w:hAnsi="Times New Roman" w:cs="Times New Roman"/>
          <w:sz w:val="24"/>
          <w:szCs w:val="24"/>
        </w:rPr>
        <w:t>docx</w:t>
      </w:r>
      <w:proofErr w:type="spellEnd"/>
      <w:r w:rsidRPr="00301DAB">
        <w:rPr>
          <w:rFonts w:ascii="Times New Roman" w:hAnsi="Times New Roman" w:cs="Times New Roman"/>
          <w:sz w:val="24"/>
          <w:szCs w:val="24"/>
        </w:rPr>
        <w:t>);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>- на титульном листе указывается фамилия, имя, отчество кандидата, наименование темы реферата;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>- ссылки на использованные источники.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>Степень оригинальности текста должна составлять не менее 60%.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50999">
        <w:rPr>
          <w:rFonts w:ascii="Times New Roman" w:hAnsi="Times New Roman" w:cs="Times New Roman"/>
          <w:sz w:val="24"/>
          <w:szCs w:val="24"/>
          <w:u w:val="single"/>
        </w:rPr>
        <w:t xml:space="preserve">Критерии оценки </w:t>
      </w:r>
      <w:r w:rsidR="00C05E6A" w:rsidRPr="00450999">
        <w:rPr>
          <w:rFonts w:ascii="Times New Roman" w:hAnsi="Times New Roman" w:cs="Times New Roman"/>
          <w:sz w:val="24"/>
          <w:szCs w:val="24"/>
          <w:u w:val="single"/>
        </w:rPr>
        <w:t>письменной работы</w:t>
      </w:r>
      <w:r w:rsidRPr="00301DAB">
        <w:rPr>
          <w:rFonts w:ascii="Times New Roman" w:hAnsi="Times New Roman" w:cs="Times New Roman"/>
          <w:sz w:val="24"/>
          <w:szCs w:val="24"/>
        </w:rPr>
        <w:t>:</w:t>
      </w:r>
    </w:p>
    <w:p w:rsidR="004A7C0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 xml:space="preserve">1) </w:t>
      </w:r>
      <w:r w:rsidR="004A7C0B" w:rsidRPr="004A7C0B">
        <w:rPr>
          <w:rFonts w:ascii="Times New Roman" w:hAnsi="Times New Roman" w:cs="Times New Roman"/>
          <w:sz w:val="24"/>
          <w:szCs w:val="24"/>
        </w:rPr>
        <w:t>профессиональные знания и умения (оцениваются формулирование целей правового регулирования, актуальность и обоснованность предложений, оценка ожидаемых последствий);</w:t>
      </w:r>
    </w:p>
    <w:p w:rsidR="00301DAB" w:rsidRPr="00301DAB" w:rsidRDefault="004A7C0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7C0B">
        <w:rPr>
          <w:rFonts w:ascii="Times New Roman" w:hAnsi="Times New Roman" w:cs="Times New Roman"/>
          <w:sz w:val="24"/>
          <w:szCs w:val="24"/>
        </w:rPr>
        <w:t xml:space="preserve">2) </w:t>
      </w:r>
      <w:r w:rsidR="00301DAB" w:rsidRPr="00301DAB">
        <w:rPr>
          <w:rFonts w:ascii="Times New Roman" w:hAnsi="Times New Roman" w:cs="Times New Roman"/>
          <w:sz w:val="24"/>
          <w:szCs w:val="24"/>
        </w:rPr>
        <w:t>сбор и анализ информации (оцениваются аналитические способности, в том числе адекватность выбранных источников заявленной теме, соответствие выводов имеющимся общественным отношениям, их текущей правовой регламентации);</w:t>
      </w:r>
    </w:p>
    <w:p w:rsid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>3) качественная подготовка документов (оцениваются раскрытие темы реферата (дана содержательная, аргументированная характеристика всем аспектам выбранной тематики), соответствие требованиям к оформлению, логичность изложения</w:t>
      </w:r>
      <w:r w:rsidR="007720F6">
        <w:rPr>
          <w:rFonts w:ascii="Times New Roman" w:hAnsi="Times New Roman" w:cs="Times New Roman"/>
          <w:sz w:val="24"/>
          <w:szCs w:val="24"/>
        </w:rPr>
        <w:t>,</w:t>
      </w:r>
      <w:r w:rsidR="007720F6" w:rsidRPr="007720F6">
        <w:t xml:space="preserve"> </w:t>
      </w:r>
      <w:r w:rsidR="007720F6" w:rsidRPr="007720F6">
        <w:rPr>
          <w:rFonts w:ascii="Times New Roman" w:hAnsi="Times New Roman" w:cs="Times New Roman"/>
          <w:sz w:val="24"/>
          <w:szCs w:val="24"/>
        </w:rPr>
        <w:t>отсутствие орфографических, пунктуационных ошибок).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lastRenderedPageBreak/>
        <w:t xml:space="preserve">Дата и время окончания приема реферата </w:t>
      </w:r>
      <w:r w:rsidR="001B59FF" w:rsidRPr="001B59FF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03106E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BA32E5" w:rsidRPr="001B59FF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3C23D7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983E98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="00652CCA" w:rsidRPr="00A934FF">
        <w:rPr>
          <w:rFonts w:ascii="Times New Roman" w:hAnsi="Times New Roman" w:cs="Times New Roman"/>
          <w:b/>
          <w:sz w:val="24"/>
          <w:szCs w:val="24"/>
          <w:u w:val="single"/>
        </w:rPr>
        <w:t>.202</w:t>
      </w:r>
      <w:r w:rsidR="001B59FF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BA32E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450999">
        <w:rPr>
          <w:rFonts w:ascii="Times New Roman" w:hAnsi="Times New Roman" w:cs="Times New Roman"/>
          <w:b/>
          <w:sz w:val="24"/>
          <w:szCs w:val="24"/>
          <w:u w:val="single"/>
        </w:rPr>
        <w:t>до 1</w:t>
      </w:r>
      <w:r w:rsidR="003C23D7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Pr="00450999">
        <w:rPr>
          <w:rFonts w:ascii="Times New Roman" w:hAnsi="Times New Roman" w:cs="Times New Roman"/>
          <w:b/>
          <w:sz w:val="24"/>
          <w:szCs w:val="24"/>
          <w:u w:val="single"/>
        </w:rPr>
        <w:t>-00</w:t>
      </w:r>
      <w:r w:rsidRPr="00301DAB">
        <w:rPr>
          <w:rFonts w:ascii="Times New Roman" w:hAnsi="Times New Roman" w:cs="Times New Roman"/>
          <w:sz w:val="24"/>
          <w:szCs w:val="24"/>
        </w:rPr>
        <w:t xml:space="preserve">. Работа должна быть направлена в электронном виде по адресу </w:t>
      </w:r>
      <w:proofErr w:type="spellStart"/>
      <w:r w:rsidR="00C05E6A">
        <w:rPr>
          <w:rFonts w:ascii="Times New Roman" w:hAnsi="Times New Roman" w:cs="Times New Roman"/>
          <w:sz w:val="24"/>
          <w:szCs w:val="24"/>
          <w:lang w:val="en-US"/>
        </w:rPr>
        <w:t>dugsto</w:t>
      </w:r>
      <w:proofErr w:type="spellEnd"/>
      <w:r w:rsidRPr="00301DAB">
        <w:rPr>
          <w:rFonts w:ascii="Times New Roman" w:hAnsi="Times New Roman" w:cs="Times New Roman"/>
          <w:sz w:val="24"/>
          <w:szCs w:val="24"/>
        </w:rPr>
        <w:t>@gov</w:t>
      </w:r>
      <w:r w:rsidR="00652CCA" w:rsidRPr="00652CCA">
        <w:rPr>
          <w:rFonts w:ascii="Times New Roman" w:hAnsi="Times New Roman" w:cs="Times New Roman"/>
          <w:sz w:val="24"/>
          <w:szCs w:val="24"/>
        </w:rPr>
        <w:t>70</w:t>
      </w:r>
      <w:r w:rsidRPr="00301DAB">
        <w:rPr>
          <w:rFonts w:ascii="Times New Roman" w:hAnsi="Times New Roman" w:cs="Times New Roman"/>
          <w:sz w:val="24"/>
          <w:szCs w:val="24"/>
        </w:rPr>
        <w:t xml:space="preserve">.ru, работа также может быть представлена на бумажном носителе. </w:t>
      </w:r>
    </w:p>
    <w:p w:rsid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>Оценку п</w:t>
      </w:r>
      <w:r w:rsidR="00CD6731">
        <w:rPr>
          <w:rFonts w:ascii="Times New Roman" w:hAnsi="Times New Roman" w:cs="Times New Roman"/>
          <w:sz w:val="24"/>
          <w:szCs w:val="24"/>
        </w:rPr>
        <w:t>исьменной</w:t>
      </w:r>
      <w:r w:rsidRPr="00301DAB">
        <w:rPr>
          <w:rFonts w:ascii="Times New Roman" w:hAnsi="Times New Roman" w:cs="Times New Roman"/>
          <w:sz w:val="24"/>
          <w:szCs w:val="24"/>
        </w:rPr>
        <w:t xml:space="preserve"> работы осуществляют: независимы</w:t>
      </w:r>
      <w:r w:rsidR="00FD7CD5">
        <w:rPr>
          <w:rFonts w:ascii="Times New Roman" w:hAnsi="Times New Roman" w:cs="Times New Roman"/>
          <w:sz w:val="24"/>
          <w:szCs w:val="24"/>
        </w:rPr>
        <w:t>е</w:t>
      </w:r>
      <w:r w:rsidRPr="00301DAB">
        <w:rPr>
          <w:rFonts w:ascii="Times New Roman" w:hAnsi="Times New Roman" w:cs="Times New Roman"/>
          <w:sz w:val="24"/>
          <w:szCs w:val="24"/>
        </w:rPr>
        <w:t xml:space="preserve"> эксперт</w:t>
      </w:r>
      <w:r w:rsidR="00FD7CD5">
        <w:rPr>
          <w:rFonts w:ascii="Times New Roman" w:hAnsi="Times New Roman" w:cs="Times New Roman"/>
          <w:sz w:val="24"/>
          <w:szCs w:val="24"/>
        </w:rPr>
        <w:t>ы</w:t>
      </w:r>
      <w:r w:rsidRPr="00301DAB">
        <w:rPr>
          <w:rFonts w:ascii="Times New Roman" w:hAnsi="Times New Roman" w:cs="Times New Roman"/>
          <w:sz w:val="24"/>
          <w:szCs w:val="24"/>
        </w:rPr>
        <w:t xml:space="preserve"> – член</w:t>
      </w:r>
      <w:r w:rsidR="00FD7CD5">
        <w:rPr>
          <w:rFonts w:ascii="Times New Roman" w:hAnsi="Times New Roman" w:cs="Times New Roman"/>
          <w:sz w:val="24"/>
          <w:szCs w:val="24"/>
        </w:rPr>
        <w:t>ы</w:t>
      </w:r>
      <w:r w:rsidRPr="00301DAB">
        <w:rPr>
          <w:rFonts w:ascii="Times New Roman" w:hAnsi="Times New Roman" w:cs="Times New Roman"/>
          <w:sz w:val="24"/>
          <w:szCs w:val="24"/>
        </w:rPr>
        <w:t xml:space="preserve"> конкурсной комиссии</w:t>
      </w:r>
      <w:r w:rsidR="0003106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B59FF" w:rsidRDefault="002C29D3" w:rsidP="00C05E6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1B59FF" w:rsidRPr="00ED399A">
        <w:rPr>
          <w:rFonts w:ascii="Times New Roman" w:hAnsi="Times New Roman" w:cs="Times New Roman"/>
          <w:b/>
          <w:sz w:val="24"/>
          <w:szCs w:val="24"/>
          <w:u w:val="single"/>
        </w:rPr>
        <w:t>Индивидуальное собеседование с руководителем структурного подразделения</w:t>
      </w:r>
      <w:r w:rsidR="00ED399A">
        <w:rPr>
          <w:rFonts w:ascii="Times New Roman" w:hAnsi="Times New Roman" w:cs="Times New Roman"/>
          <w:sz w:val="24"/>
          <w:szCs w:val="24"/>
        </w:rPr>
        <w:t xml:space="preserve"> состоится </w:t>
      </w:r>
      <w:r w:rsidR="0003106E" w:rsidRPr="00566539">
        <w:rPr>
          <w:rFonts w:ascii="Times New Roman" w:hAnsi="Times New Roman" w:cs="Times New Roman"/>
          <w:b/>
          <w:sz w:val="24"/>
          <w:szCs w:val="24"/>
        </w:rPr>
        <w:t>11</w:t>
      </w:r>
      <w:r w:rsidR="00ED399A" w:rsidRPr="00566539">
        <w:rPr>
          <w:rFonts w:ascii="Times New Roman" w:hAnsi="Times New Roman" w:cs="Times New Roman"/>
          <w:b/>
          <w:sz w:val="24"/>
          <w:szCs w:val="24"/>
        </w:rPr>
        <w:t>.03</w:t>
      </w:r>
      <w:r w:rsidR="001B59FF" w:rsidRPr="00566539">
        <w:rPr>
          <w:rFonts w:ascii="Times New Roman" w:hAnsi="Times New Roman" w:cs="Times New Roman"/>
          <w:b/>
          <w:sz w:val="24"/>
          <w:szCs w:val="24"/>
        </w:rPr>
        <w:t>.202</w:t>
      </w:r>
      <w:r w:rsidR="00ED399A" w:rsidRPr="00566539">
        <w:rPr>
          <w:rFonts w:ascii="Times New Roman" w:hAnsi="Times New Roman" w:cs="Times New Roman"/>
          <w:b/>
          <w:sz w:val="24"/>
          <w:szCs w:val="24"/>
        </w:rPr>
        <w:t>4</w:t>
      </w:r>
      <w:r w:rsidR="001B59FF" w:rsidRPr="00566539">
        <w:rPr>
          <w:rFonts w:ascii="Times New Roman" w:hAnsi="Times New Roman" w:cs="Times New Roman"/>
          <w:b/>
          <w:sz w:val="24"/>
          <w:szCs w:val="24"/>
        </w:rPr>
        <w:t xml:space="preserve"> в 1</w:t>
      </w:r>
      <w:r w:rsidR="00977EEE" w:rsidRPr="00566539">
        <w:rPr>
          <w:rFonts w:ascii="Times New Roman" w:hAnsi="Times New Roman" w:cs="Times New Roman"/>
          <w:b/>
          <w:sz w:val="24"/>
          <w:szCs w:val="24"/>
        </w:rPr>
        <w:t>7</w:t>
      </w:r>
      <w:r w:rsidR="001B59FF" w:rsidRPr="00566539">
        <w:rPr>
          <w:rFonts w:ascii="Times New Roman" w:hAnsi="Times New Roman" w:cs="Times New Roman"/>
          <w:b/>
          <w:sz w:val="24"/>
          <w:szCs w:val="24"/>
        </w:rPr>
        <w:t>.</w:t>
      </w:r>
      <w:r w:rsidR="00977EEE" w:rsidRPr="00566539">
        <w:rPr>
          <w:rFonts w:ascii="Times New Roman" w:hAnsi="Times New Roman" w:cs="Times New Roman"/>
          <w:b/>
          <w:sz w:val="24"/>
          <w:szCs w:val="24"/>
        </w:rPr>
        <w:t>0</w:t>
      </w:r>
      <w:r w:rsidR="001B59FF" w:rsidRPr="00566539">
        <w:rPr>
          <w:rFonts w:ascii="Times New Roman" w:hAnsi="Times New Roman" w:cs="Times New Roman"/>
          <w:b/>
          <w:sz w:val="24"/>
          <w:szCs w:val="24"/>
        </w:rPr>
        <w:t>0</w:t>
      </w:r>
      <w:r w:rsidR="001B59FF" w:rsidRPr="00977EEE">
        <w:rPr>
          <w:rFonts w:ascii="Times New Roman" w:hAnsi="Times New Roman" w:cs="Times New Roman"/>
          <w:sz w:val="24"/>
          <w:szCs w:val="24"/>
        </w:rPr>
        <w:t xml:space="preserve"> </w:t>
      </w:r>
      <w:r w:rsidR="001B59FF" w:rsidRPr="001B59FF">
        <w:rPr>
          <w:rFonts w:ascii="Times New Roman" w:hAnsi="Times New Roman" w:cs="Times New Roman"/>
          <w:sz w:val="24"/>
          <w:szCs w:val="24"/>
        </w:rPr>
        <w:t>по адресу: г.</w:t>
      </w:r>
      <w:r w:rsidR="00566539">
        <w:rPr>
          <w:rFonts w:ascii="Times New Roman" w:hAnsi="Times New Roman" w:cs="Times New Roman"/>
          <w:sz w:val="24"/>
          <w:szCs w:val="24"/>
        </w:rPr>
        <w:t xml:space="preserve"> </w:t>
      </w:r>
      <w:r w:rsidR="001B59FF" w:rsidRPr="001B59FF">
        <w:rPr>
          <w:rFonts w:ascii="Times New Roman" w:hAnsi="Times New Roman" w:cs="Times New Roman"/>
          <w:sz w:val="24"/>
          <w:szCs w:val="24"/>
        </w:rPr>
        <w:t>Томск, пр.</w:t>
      </w:r>
      <w:r w:rsidR="00566539">
        <w:rPr>
          <w:rFonts w:ascii="Times New Roman" w:hAnsi="Times New Roman" w:cs="Times New Roman"/>
          <w:sz w:val="24"/>
          <w:szCs w:val="24"/>
        </w:rPr>
        <w:t xml:space="preserve"> </w:t>
      </w:r>
      <w:r w:rsidR="001B59FF" w:rsidRPr="001B59FF">
        <w:rPr>
          <w:rFonts w:ascii="Times New Roman" w:hAnsi="Times New Roman" w:cs="Times New Roman"/>
          <w:sz w:val="24"/>
          <w:szCs w:val="24"/>
        </w:rPr>
        <w:t xml:space="preserve">Кирова, 20, </w:t>
      </w:r>
      <w:proofErr w:type="spellStart"/>
      <w:r w:rsidR="001B59FF" w:rsidRPr="001B59FF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="001B59FF" w:rsidRPr="001B59FF">
        <w:rPr>
          <w:rFonts w:ascii="Times New Roman" w:hAnsi="Times New Roman" w:cs="Times New Roman"/>
          <w:sz w:val="24"/>
          <w:szCs w:val="24"/>
        </w:rPr>
        <w:t xml:space="preserve">. </w:t>
      </w:r>
      <w:r w:rsidR="00ED399A">
        <w:rPr>
          <w:rFonts w:ascii="Times New Roman" w:hAnsi="Times New Roman" w:cs="Times New Roman"/>
          <w:sz w:val="24"/>
          <w:szCs w:val="24"/>
        </w:rPr>
        <w:t>9</w:t>
      </w:r>
      <w:r w:rsidR="001B59FF" w:rsidRPr="001B59FF">
        <w:rPr>
          <w:rFonts w:ascii="Times New Roman" w:hAnsi="Times New Roman" w:cs="Times New Roman"/>
          <w:sz w:val="24"/>
          <w:szCs w:val="24"/>
        </w:rPr>
        <w:t xml:space="preserve"> (оцениваются: профессиональные знания и умения, стремление обеспечить качественное </w:t>
      </w:r>
      <w:r w:rsidR="006B5B40">
        <w:rPr>
          <w:rFonts w:ascii="Times New Roman" w:hAnsi="Times New Roman" w:cs="Times New Roman"/>
          <w:sz w:val="24"/>
          <w:szCs w:val="24"/>
        </w:rPr>
        <w:br/>
      </w:r>
      <w:r w:rsidR="001B59FF" w:rsidRPr="001B59FF">
        <w:rPr>
          <w:rFonts w:ascii="Times New Roman" w:hAnsi="Times New Roman" w:cs="Times New Roman"/>
          <w:sz w:val="24"/>
          <w:szCs w:val="24"/>
        </w:rPr>
        <w:t>и своевременное предоставление государственный услуг, работа в команде).</w:t>
      </w:r>
    </w:p>
    <w:p w:rsidR="00C05E6A" w:rsidRPr="00C05E6A" w:rsidRDefault="001B59FF" w:rsidP="00C05E6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C05E6A" w:rsidRPr="00C05E6A">
        <w:rPr>
          <w:rFonts w:ascii="Times New Roman" w:hAnsi="Times New Roman" w:cs="Times New Roman"/>
          <w:b/>
          <w:sz w:val="24"/>
          <w:szCs w:val="24"/>
          <w:u w:val="single"/>
        </w:rPr>
        <w:t>Собеседование с членами конкурсной комиссии</w:t>
      </w:r>
      <w:r w:rsidR="00C05E6A" w:rsidRPr="00C05E6A">
        <w:rPr>
          <w:rFonts w:ascii="Times New Roman" w:hAnsi="Times New Roman" w:cs="Times New Roman"/>
          <w:sz w:val="24"/>
          <w:szCs w:val="24"/>
        </w:rPr>
        <w:t xml:space="preserve"> состоится</w:t>
      </w:r>
      <w:r w:rsidR="003C23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C23D7" w:rsidRPr="00E51B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="00E51BC1" w:rsidRPr="00E51B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5</w:t>
      </w:r>
      <w:r w:rsidR="00C05E6A" w:rsidRPr="00E51B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652CCA" w:rsidRPr="00E51B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</w:t>
      </w:r>
      <w:r w:rsidR="00426222" w:rsidRPr="00E51B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</w:t>
      </w:r>
      <w:r w:rsidR="00C05E6A" w:rsidRPr="00E51B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.202</w:t>
      </w:r>
      <w:r w:rsidR="00ED399A" w:rsidRPr="00E51B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</w:t>
      </w:r>
      <w:r w:rsidR="00C05E6A" w:rsidRPr="00E51B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C05E6A" w:rsidRPr="00C05E6A">
        <w:rPr>
          <w:rFonts w:ascii="Times New Roman" w:hAnsi="Times New Roman" w:cs="Times New Roman"/>
          <w:b/>
          <w:sz w:val="24"/>
          <w:szCs w:val="24"/>
        </w:rPr>
        <w:t xml:space="preserve">года </w:t>
      </w:r>
      <w:r w:rsidR="00566539">
        <w:rPr>
          <w:rFonts w:ascii="Times New Roman" w:hAnsi="Times New Roman" w:cs="Times New Roman"/>
          <w:b/>
          <w:sz w:val="24"/>
          <w:szCs w:val="24"/>
        </w:rPr>
        <w:br/>
      </w:r>
      <w:r w:rsidR="00C05E6A" w:rsidRPr="00B9652C">
        <w:rPr>
          <w:rFonts w:ascii="Times New Roman" w:hAnsi="Times New Roman" w:cs="Times New Roman"/>
          <w:b/>
          <w:sz w:val="24"/>
          <w:szCs w:val="24"/>
        </w:rPr>
        <w:t>с 1</w:t>
      </w:r>
      <w:r w:rsidR="00ED399A">
        <w:rPr>
          <w:rFonts w:ascii="Times New Roman" w:hAnsi="Times New Roman" w:cs="Times New Roman"/>
          <w:b/>
          <w:sz w:val="24"/>
          <w:szCs w:val="24"/>
        </w:rPr>
        <w:t>6</w:t>
      </w:r>
      <w:r w:rsidR="00C05E6A" w:rsidRPr="00B9652C">
        <w:rPr>
          <w:rFonts w:ascii="Times New Roman" w:hAnsi="Times New Roman" w:cs="Times New Roman"/>
          <w:b/>
          <w:sz w:val="24"/>
          <w:szCs w:val="24"/>
        </w:rPr>
        <w:t>-</w:t>
      </w:r>
      <w:r w:rsidR="00652CCA" w:rsidRPr="00B9652C">
        <w:rPr>
          <w:rFonts w:ascii="Times New Roman" w:hAnsi="Times New Roman" w:cs="Times New Roman"/>
          <w:b/>
          <w:sz w:val="24"/>
          <w:szCs w:val="24"/>
        </w:rPr>
        <w:t xml:space="preserve">00 </w:t>
      </w:r>
      <w:r w:rsidR="00C05E6A" w:rsidRPr="00C05E6A">
        <w:rPr>
          <w:rFonts w:ascii="Times New Roman" w:hAnsi="Times New Roman" w:cs="Times New Roman"/>
          <w:sz w:val="24"/>
          <w:szCs w:val="24"/>
        </w:rPr>
        <w:t>по адресу</w:t>
      </w:r>
      <w:r w:rsidR="00C05E6A" w:rsidRPr="00C05E6A">
        <w:rPr>
          <w:rFonts w:ascii="Times New Roman" w:hAnsi="Times New Roman" w:cs="Times New Roman"/>
          <w:b/>
          <w:sz w:val="24"/>
          <w:szCs w:val="24"/>
        </w:rPr>
        <w:t>:</w:t>
      </w:r>
      <w:r w:rsidR="00C05E6A" w:rsidRPr="00C05E6A">
        <w:rPr>
          <w:rFonts w:ascii="Times New Roman" w:hAnsi="Times New Roman" w:cs="Times New Roman"/>
          <w:b/>
          <w:iCs/>
          <w:sz w:val="24"/>
          <w:szCs w:val="24"/>
        </w:rPr>
        <w:t xml:space="preserve"> г.</w:t>
      </w:r>
      <w:r w:rsidR="00566539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C05E6A" w:rsidRPr="00C05E6A">
        <w:rPr>
          <w:rFonts w:ascii="Times New Roman" w:hAnsi="Times New Roman" w:cs="Times New Roman"/>
          <w:b/>
          <w:iCs/>
          <w:sz w:val="24"/>
          <w:szCs w:val="24"/>
        </w:rPr>
        <w:t xml:space="preserve">Томск, </w:t>
      </w:r>
      <w:r w:rsidR="00C05E6A">
        <w:rPr>
          <w:rFonts w:ascii="Times New Roman" w:hAnsi="Times New Roman" w:cs="Times New Roman"/>
          <w:b/>
          <w:iCs/>
          <w:sz w:val="24"/>
          <w:szCs w:val="24"/>
        </w:rPr>
        <w:t>пр. Кирова, 20, актовый зал (</w:t>
      </w:r>
      <w:r w:rsidR="00C05E6A" w:rsidRPr="00C05E6A">
        <w:rPr>
          <w:rFonts w:ascii="Times New Roman" w:hAnsi="Times New Roman" w:cs="Times New Roman"/>
          <w:sz w:val="24"/>
          <w:szCs w:val="24"/>
        </w:rPr>
        <w:t>оцениваются: умение планировать деятельность и результат, убедительность коммуникации, способность к бесконфликтному деловому стилю общения).</w:t>
      </w:r>
    </w:p>
    <w:p w:rsidR="00185046" w:rsidRDefault="00185046" w:rsidP="00682CB5">
      <w:pPr>
        <w:pStyle w:val="a3"/>
        <w:spacing w:after="0"/>
        <w:ind w:left="106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6E26" w:rsidRDefault="00A56E26" w:rsidP="00682CB5">
      <w:pPr>
        <w:pStyle w:val="a3"/>
        <w:spacing w:after="0"/>
        <w:ind w:left="1069"/>
        <w:jc w:val="right"/>
        <w:rPr>
          <w:rFonts w:ascii="Times New Roman" w:hAnsi="Times New Roman" w:cs="Times New Roman"/>
          <w:sz w:val="24"/>
          <w:szCs w:val="24"/>
        </w:rPr>
      </w:pPr>
    </w:p>
    <w:p w:rsidR="00682CB5" w:rsidRPr="00682CB5" w:rsidRDefault="00682CB5" w:rsidP="00682CB5">
      <w:pPr>
        <w:pStyle w:val="a3"/>
        <w:spacing w:after="0"/>
        <w:ind w:left="1069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682CB5">
        <w:rPr>
          <w:rFonts w:ascii="Times New Roman" w:hAnsi="Times New Roman" w:cs="Times New Roman"/>
          <w:sz w:val="24"/>
          <w:szCs w:val="24"/>
        </w:rPr>
        <w:t>Секретарь кон</w:t>
      </w:r>
      <w:r w:rsidR="001C3975">
        <w:rPr>
          <w:rFonts w:ascii="Times New Roman" w:hAnsi="Times New Roman" w:cs="Times New Roman"/>
          <w:sz w:val="24"/>
          <w:szCs w:val="24"/>
        </w:rPr>
        <w:t>курсной комиссии Л.Е. Корнева</w:t>
      </w:r>
    </w:p>
    <w:p w:rsidR="006B5B40" w:rsidRPr="00682CB5" w:rsidRDefault="006B5B40">
      <w:pPr>
        <w:pStyle w:val="a3"/>
        <w:spacing w:after="0"/>
        <w:ind w:left="1069"/>
        <w:jc w:val="right"/>
        <w:rPr>
          <w:rFonts w:ascii="Times New Roman" w:hAnsi="Times New Roman" w:cs="Times New Roman"/>
          <w:sz w:val="24"/>
          <w:szCs w:val="24"/>
        </w:rPr>
      </w:pPr>
    </w:p>
    <w:sectPr w:rsidR="006B5B40" w:rsidRPr="00682C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4147F"/>
    <w:multiLevelType w:val="hybridMultilevel"/>
    <w:tmpl w:val="39C810D8"/>
    <w:lvl w:ilvl="0" w:tplc="FF3E8F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619"/>
    <w:rsid w:val="0003106E"/>
    <w:rsid w:val="00120CC6"/>
    <w:rsid w:val="00185046"/>
    <w:rsid w:val="00196FDA"/>
    <w:rsid w:val="001B59FF"/>
    <w:rsid w:val="001C3975"/>
    <w:rsid w:val="0022408C"/>
    <w:rsid w:val="002871DA"/>
    <w:rsid w:val="002C29D3"/>
    <w:rsid w:val="00301DAB"/>
    <w:rsid w:val="0030496B"/>
    <w:rsid w:val="00347292"/>
    <w:rsid w:val="003C23D7"/>
    <w:rsid w:val="00413DAF"/>
    <w:rsid w:val="00426222"/>
    <w:rsid w:val="00430F0B"/>
    <w:rsid w:val="00450999"/>
    <w:rsid w:val="0048637F"/>
    <w:rsid w:val="004A7C0B"/>
    <w:rsid w:val="004D25D4"/>
    <w:rsid w:val="004F0696"/>
    <w:rsid w:val="004F3BE5"/>
    <w:rsid w:val="004F4790"/>
    <w:rsid w:val="00531A67"/>
    <w:rsid w:val="00566539"/>
    <w:rsid w:val="005C52A0"/>
    <w:rsid w:val="00652CCA"/>
    <w:rsid w:val="00682CB5"/>
    <w:rsid w:val="006B5B40"/>
    <w:rsid w:val="006F0A84"/>
    <w:rsid w:val="00712552"/>
    <w:rsid w:val="00731619"/>
    <w:rsid w:val="007720F6"/>
    <w:rsid w:val="007925F8"/>
    <w:rsid w:val="007D4799"/>
    <w:rsid w:val="007F493E"/>
    <w:rsid w:val="008718EB"/>
    <w:rsid w:val="0087646B"/>
    <w:rsid w:val="009108F0"/>
    <w:rsid w:val="00950483"/>
    <w:rsid w:val="00977EEE"/>
    <w:rsid w:val="00983E98"/>
    <w:rsid w:val="00A073A0"/>
    <w:rsid w:val="00A56E26"/>
    <w:rsid w:val="00A7716B"/>
    <w:rsid w:val="00A934FF"/>
    <w:rsid w:val="00AB2D7A"/>
    <w:rsid w:val="00AF3F63"/>
    <w:rsid w:val="00B30230"/>
    <w:rsid w:val="00B9652C"/>
    <w:rsid w:val="00BA32E5"/>
    <w:rsid w:val="00C05E6A"/>
    <w:rsid w:val="00CD6731"/>
    <w:rsid w:val="00D62EFD"/>
    <w:rsid w:val="00E1264A"/>
    <w:rsid w:val="00E12CA1"/>
    <w:rsid w:val="00E163BA"/>
    <w:rsid w:val="00E20CF4"/>
    <w:rsid w:val="00E45DC8"/>
    <w:rsid w:val="00E51BC1"/>
    <w:rsid w:val="00E81789"/>
    <w:rsid w:val="00EA5F25"/>
    <w:rsid w:val="00ED399A"/>
    <w:rsid w:val="00F36D4E"/>
    <w:rsid w:val="00F42E0D"/>
    <w:rsid w:val="00FD7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2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25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2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25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532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3558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Игорь Михайлович Дорофеев</cp:lastModifiedBy>
  <cp:revision>4</cp:revision>
  <cp:lastPrinted>2019-05-08T05:22:00Z</cp:lastPrinted>
  <dcterms:created xsi:type="dcterms:W3CDTF">2024-02-21T05:21:00Z</dcterms:created>
  <dcterms:modified xsi:type="dcterms:W3CDTF">2024-02-21T05:24:00Z</dcterms:modified>
</cp:coreProperties>
</file>